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79" w:rsidRDefault="00CE3079" w:rsidP="00CE307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ВОЙСКОВИЦКОГО СЕЛЬСКОГО ПОСЕЛЕНИЯ</w:t>
      </w:r>
    </w:p>
    <w:p w:rsidR="00CE3079" w:rsidRDefault="00CE3079" w:rsidP="00CE307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CE3079" w:rsidRDefault="00CE3079" w:rsidP="00CE307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E3079" w:rsidRDefault="00CE3079" w:rsidP="0013751A">
      <w:pPr>
        <w:tabs>
          <w:tab w:val="left" w:pos="1220"/>
        </w:tabs>
        <w:rPr>
          <w:sz w:val="24"/>
          <w:szCs w:val="24"/>
        </w:rPr>
      </w:pPr>
    </w:p>
    <w:p w:rsidR="00CE3079" w:rsidRDefault="00CE3079" w:rsidP="00CE3079">
      <w:pPr>
        <w:tabs>
          <w:tab w:val="left" w:pos="1220"/>
        </w:tabs>
        <w:jc w:val="center"/>
        <w:rPr>
          <w:sz w:val="24"/>
          <w:szCs w:val="24"/>
        </w:rPr>
      </w:pPr>
    </w:p>
    <w:p w:rsidR="00CE3079" w:rsidRDefault="00CE3079" w:rsidP="00CE3079">
      <w:pPr>
        <w:tabs>
          <w:tab w:val="left" w:pos="12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E3079" w:rsidRDefault="00CE3079" w:rsidP="00CE3079">
      <w:pPr>
        <w:tabs>
          <w:tab w:val="left" w:pos="1220"/>
        </w:tabs>
        <w:rPr>
          <w:szCs w:val="28"/>
        </w:rPr>
      </w:pPr>
    </w:p>
    <w:p w:rsidR="00CE3079" w:rsidRDefault="00CE3079" w:rsidP="00CE3079">
      <w:pPr>
        <w:tabs>
          <w:tab w:val="left" w:pos="1220"/>
        </w:tabs>
        <w:rPr>
          <w:szCs w:val="28"/>
        </w:rPr>
      </w:pPr>
    </w:p>
    <w:p w:rsidR="00CE3079" w:rsidRDefault="00CE3079" w:rsidP="00CE3079">
      <w:pPr>
        <w:tabs>
          <w:tab w:val="left" w:pos="1220"/>
        </w:tabs>
        <w:rPr>
          <w:sz w:val="24"/>
          <w:szCs w:val="24"/>
        </w:rPr>
      </w:pPr>
      <w:r w:rsidRPr="00622C1A">
        <w:rPr>
          <w:sz w:val="24"/>
          <w:szCs w:val="24"/>
        </w:rPr>
        <w:t xml:space="preserve">  </w:t>
      </w:r>
      <w:r w:rsidR="00A279E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862568">
        <w:rPr>
          <w:sz w:val="24"/>
          <w:szCs w:val="24"/>
        </w:rPr>
        <w:t>сентября</w:t>
      </w:r>
      <w:r w:rsidRPr="00622C1A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622C1A">
        <w:rPr>
          <w:sz w:val="24"/>
          <w:szCs w:val="24"/>
        </w:rPr>
        <w:t xml:space="preserve"> года</w:t>
      </w:r>
      <w:r w:rsidRPr="00622C1A">
        <w:rPr>
          <w:sz w:val="24"/>
          <w:szCs w:val="24"/>
        </w:rPr>
        <w:tab/>
      </w:r>
      <w:r w:rsidRPr="00622C1A">
        <w:rPr>
          <w:sz w:val="24"/>
          <w:szCs w:val="24"/>
        </w:rPr>
        <w:tab/>
        <w:t xml:space="preserve">                              </w:t>
      </w:r>
      <w:r w:rsidRPr="00622C1A">
        <w:rPr>
          <w:sz w:val="24"/>
          <w:szCs w:val="24"/>
        </w:rPr>
        <w:tab/>
      </w:r>
      <w:r w:rsidRPr="00622C1A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</w:t>
      </w:r>
      <w:r w:rsidRPr="00622C1A">
        <w:rPr>
          <w:sz w:val="24"/>
          <w:szCs w:val="24"/>
        </w:rPr>
        <w:t xml:space="preserve">   №  </w:t>
      </w:r>
      <w:r w:rsidR="00862568">
        <w:rPr>
          <w:sz w:val="24"/>
          <w:szCs w:val="24"/>
        </w:rPr>
        <w:t>199</w:t>
      </w:r>
      <w:r w:rsidRPr="00622C1A">
        <w:rPr>
          <w:sz w:val="24"/>
          <w:szCs w:val="24"/>
        </w:rPr>
        <w:t xml:space="preserve"> </w:t>
      </w:r>
    </w:p>
    <w:p w:rsidR="00CE3079" w:rsidRDefault="00CE3079" w:rsidP="00CE3079">
      <w:pPr>
        <w:tabs>
          <w:tab w:val="left" w:pos="1220"/>
        </w:tabs>
        <w:rPr>
          <w:sz w:val="24"/>
          <w:szCs w:val="24"/>
        </w:rPr>
      </w:pPr>
    </w:p>
    <w:p w:rsidR="00CE3079" w:rsidRDefault="00CE3079" w:rsidP="00CE307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ведомственную</w:t>
      </w:r>
      <w:proofErr w:type="gramEnd"/>
      <w:r>
        <w:rPr>
          <w:sz w:val="24"/>
          <w:szCs w:val="24"/>
        </w:rPr>
        <w:t xml:space="preserve"> целевую </w:t>
      </w:r>
    </w:p>
    <w:p w:rsidR="00CE3079" w:rsidRDefault="00CE3079" w:rsidP="00CE3079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части территории </w:t>
      </w:r>
    </w:p>
    <w:p w:rsidR="00CE3079" w:rsidRDefault="00CE3079" w:rsidP="00CE3079">
      <w:pPr>
        <w:rPr>
          <w:sz w:val="24"/>
          <w:szCs w:val="24"/>
        </w:rPr>
      </w:pPr>
      <w:r>
        <w:rPr>
          <w:sz w:val="24"/>
          <w:szCs w:val="24"/>
        </w:rPr>
        <w:t xml:space="preserve">Войсковицкого сельского поселения </w:t>
      </w:r>
    </w:p>
    <w:p w:rsidR="00CE3079" w:rsidRDefault="00CE3079" w:rsidP="00CE3079">
      <w:pPr>
        <w:rPr>
          <w:sz w:val="24"/>
          <w:szCs w:val="24"/>
        </w:rPr>
      </w:pPr>
      <w:r>
        <w:rPr>
          <w:sz w:val="24"/>
          <w:szCs w:val="24"/>
        </w:rPr>
        <w:t xml:space="preserve">Гатчинского муниципального района </w:t>
      </w:r>
    </w:p>
    <w:p w:rsidR="00CE3079" w:rsidRDefault="00CE3079" w:rsidP="00CE3079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на 2015 год»</w:t>
      </w:r>
    </w:p>
    <w:p w:rsidR="00CE3079" w:rsidRDefault="00CE3079" w:rsidP="0013751A">
      <w:pPr>
        <w:jc w:val="both"/>
        <w:rPr>
          <w:sz w:val="24"/>
          <w:szCs w:val="24"/>
        </w:rPr>
      </w:pPr>
    </w:p>
    <w:p w:rsidR="00CE3079" w:rsidRPr="00215829" w:rsidRDefault="00CE3079" w:rsidP="00CE307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Областного закона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 Решения Совета депутатов 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 №16 от 24.04.2013г. </w:t>
      </w:r>
      <w:r w:rsidRPr="00215829">
        <w:rPr>
          <w:sz w:val="24"/>
          <w:szCs w:val="24"/>
        </w:rPr>
        <w:t>«Об утверждении Положения об организации деятельности</w:t>
      </w:r>
      <w:proofErr w:type="gramEnd"/>
      <w:r w:rsidRPr="00215829">
        <w:rPr>
          <w:sz w:val="24"/>
          <w:szCs w:val="24"/>
        </w:rPr>
        <w:t xml:space="preserve"> старост, Общественных советов на территории Войсковицкого сельского  поселения»</w:t>
      </w:r>
      <w:r>
        <w:rPr>
          <w:sz w:val="24"/>
          <w:szCs w:val="24"/>
        </w:rPr>
        <w:t xml:space="preserve">, </w:t>
      </w:r>
    </w:p>
    <w:p w:rsidR="00CE3079" w:rsidRPr="007A0FCF" w:rsidRDefault="00CE3079" w:rsidP="007A0F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CE3079" w:rsidRDefault="00CE3079" w:rsidP="00CE307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ведомственную целевую программу «Развитие части территории Войсковицкого сельского поселения Гатчинского муниципального района Ленинградской области на 2015 год», утвержденную постановлением №44 от 16.03.2015г. следующие изменения:</w:t>
      </w:r>
    </w:p>
    <w:p w:rsidR="0013751A" w:rsidRDefault="0013751A" w:rsidP="00CE3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Приложении №2 в столбце  «Мероприятия» слова «Ремонт автомобильной дороги «Центральная» в д. Тяглино 2 этап (участок от дома №20 до дома №30)» дополнить словами «, </w:t>
      </w:r>
      <w:r w:rsidR="007A0FCF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экспертиз</w:t>
      </w:r>
      <w:r w:rsidR="007A0FCF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проектно-сметной документации».</w:t>
      </w:r>
    </w:p>
    <w:p w:rsidR="00DD6C95" w:rsidRPr="00AB0429" w:rsidRDefault="00DD6C95" w:rsidP="00CE3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079">
        <w:rPr>
          <w:sz w:val="24"/>
          <w:szCs w:val="24"/>
        </w:rPr>
        <w:t>в Приложении №1 в разделе «Источники финансирования Программы» слова «</w:t>
      </w:r>
      <w:r>
        <w:rPr>
          <w:sz w:val="24"/>
          <w:szCs w:val="24"/>
        </w:rPr>
        <w:t>Общий объем финансирования Программы: 700, 000</w:t>
      </w:r>
      <w:r w:rsidRPr="00AD0D84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рублей, в том числе</w:t>
      </w:r>
      <w:proofErr w:type="gramStart"/>
      <w:r>
        <w:rPr>
          <w:sz w:val="24"/>
          <w:szCs w:val="24"/>
        </w:rPr>
        <w:t>:</w:t>
      </w:r>
      <w:r w:rsidRPr="00CE3079">
        <w:rPr>
          <w:sz w:val="24"/>
          <w:szCs w:val="24"/>
        </w:rPr>
        <w:t>»</w:t>
      </w:r>
      <w:proofErr w:type="gramEnd"/>
      <w:r w:rsidRPr="00CE3079">
        <w:rPr>
          <w:sz w:val="24"/>
          <w:szCs w:val="24"/>
        </w:rPr>
        <w:t xml:space="preserve"> заменить на  </w:t>
      </w:r>
      <w:r w:rsidRPr="00AB0429">
        <w:rPr>
          <w:sz w:val="24"/>
          <w:szCs w:val="24"/>
        </w:rPr>
        <w:t xml:space="preserve">слова «Общий объем финансирования Программы: </w:t>
      </w:r>
      <w:r w:rsidR="000D7ACE">
        <w:rPr>
          <w:sz w:val="24"/>
          <w:szCs w:val="24"/>
        </w:rPr>
        <w:t>586</w:t>
      </w:r>
      <w:r w:rsidR="00AB0429">
        <w:rPr>
          <w:sz w:val="24"/>
          <w:szCs w:val="24"/>
        </w:rPr>
        <w:t>,</w:t>
      </w:r>
      <w:r w:rsidR="00AB0429" w:rsidRPr="00AB0429">
        <w:rPr>
          <w:sz w:val="24"/>
          <w:szCs w:val="24"/>
        </w:rPr>
        <w:t xml:space="preserve">76 </w:t>
      </w:r>
      <w:r w:rsidRPr="00AB0429">
        <w:rPr>
          <w:sz w:val="24"/>
          <w:szCs w:val="24"/>
        </w:rPr>
        <w:t xml:space="preserve"> тыс. рублей, в том числе:»</w:t>
      </w:r>
    </w:p>
    <w:p w:rsidR="00CE3079" w:rsidRPr="00CE3079" w:rsidRDefault="00CE3079" w:rsidP="00CE3079">
      <w:pPr>
        <w:jc w:val="both"/>
        <w:rPr>
          <w:sz w:val="24"/>
          <w:szCs w:val="24"/>
        </w:rPr>
      </w:pPr>
      <w:r w:rsidRPr="00CE3079">
        <w:rPr>
          <w:sz w:val="24"/>
          <w:szCs w:val="24"/>
        </w:rPr>
        <w:t xml:space="preserve">- в Приложении №1 в разделе «Источники финансирования Программы» слова «из бюджета Войсковицкого поселения в 2015 году – 217,66  тыс. рублей» </w:t>
      </w:r>
      <w:proofErr w:type="gramStart"/>
      <w:r w:rsidRPr="00CE3079">
        <w:rPr>
          <w:sz w:val="24"/>
          <w:szCs w:val="24"/>
        </w:rPr>
        <w:t>заменить на  слова</w:t>
      </w:r>
      <w:proofErr w:type="gramEnd"/>
      <w:r w:rsidRPr="00CE3079">
        <w:rPr>
          <w:sz w:val="24"/>
          <w:szCs w:val="24"/>
        </w:rPr>
        <w:t xml:space="preserve"> «из бюджета Войсковицкого поселения в 2015 году – </w:t>
      </w:r>
      <w:r w:rsidR="00AB0429" w:rsidRPr="00AB0429">
        <w:rPr>
          <w:sz w:val="24"/>
          <w:szCs w:val="24"/>
        </w:rPr>
        <w:t>1</w:t>
      </w:r>
      <w:r w:rsidR="000D7ACE">
        <w:rPr>
          <w:sz w:val="24"/>
          <w:szCs w:val="24"/>
        </w:rPr>
        <w:t>0</w:t>
      </w:r>
      <w:r w:rsidR="00AB0429" w:rsidRPr="00AB0429">
        <w:rPr>
          <w:sz w:val="24"/>
          <w:szCs w:val="24"/>
        </w:rPr>
        <w:t>4,42</w:t>
      </w:r>
      <w:r w:rsidRPr="00AB0429">
        <w:rPr>
          <w:sz w:val="24"/>
          <w:szCs w:val="24"/>
        </w:rPr>
        <w:t xml:space="preserve">  тыс.</w:t>
      </w:r>
      <w:r w:rsidRPr="00CE3079">
        <w:rPr>
          <w:sz w:val="24"/>
          <w:szCs w:val="24"/>
        </w:rPr>
        <w:t xml:space="preserve"> рублей»</w:t>
      </w:r>
    </w:p>
    <w:p w:rsidR="00CE3079" w:rsidRDefault="00DD6C95" w:rsidP="00DD6C95">
      <w:pPr>
        <w:jc w:val="both"/>
        <w:rPr>
          <w:sz w:val="24"/>
          <w:szCs w:val="24"/>
        </w:rPr>
      </w:pPr>
      <w:r>
        <w:rPr>
          <w:sz w:val="24"/>
          <w:szCs w:val="24"/>
        </w:rPr>
        <w:t>- в Приложен</w:t>
      </w:r>
      <w:r w:rsidR="00CE3079" w:rsidRPr="00DD6C95">
        <w:rPr>
          <w:sz w:val="24"/>
          <w:szCs w:val="24"/>
        </w:rPr>
        <w:t xml:space="preserve">ии №2 </w:t>
      </w:r>
      <w:r w:rsidRPr="00DD6C95">
        <w:rPr>
          <w:sz w:val="24"/>
          <w:szCs w:val="24"/>
        </w:rPr>
        <w:t xml:space="preserve">в </w:t>
      </w:r>
      <w:r w:rsidR="0013751A">
        <w:rPr>
          <w:sz w:val="24"/>
          <w:szCs w:val="24"/>
        </w:rPr>
        <w:t>столбце</w:t>
      </w:r>
      <w:r w:rsidRPr="00DD6C95">
        <w:rPr>
          <w:sz w:val="24"/>
          <w:szCs w:val="24"/>
        </w:rPr>
        <w:t xml:space="preserve"> «</w:t>
      </w:r>
      <w:r w:rsidR="00CE3079" w:rsidRPr="00DD6C95">
        <w:rPr>
          <w:sz w:val="24"/>
          <w:szCs w:val="24"/>
        </w:rPr>
        <w:t>Планируемые объемы финансирования (тыс</w:t>
      </w:r>
      <w:proofErr w:type="gramStart"/>
      <w:r w:rsidR="00CE3079" w:rsidRPr="00DD6C95">
        <w:rPr>
          <w:sz w:val="24"/>
          <w:szCs w:val="24"/>
        </w:rPr>
        <w:t>.р</w:t>
      </w:r>
      <w:proofErr w:type="gramEnd"/>
      <w:r w:rsidR="00CE3079" w:rsidRPr="00DD6C95">
        <w:rPr>
          <w:sz w:val="24"/>
          <w:szCs w:val="24"/>
        </w:rPr>
        <w:t>уб. в ценах года реализации мероприятия)</w:t>
      </w:r>
      <w:r w:rsidRPr="00DD6C95">
        <w:rPr>
          <w:sz w:val="24"/>
          <w:szCs w:val="24"/>
        </w:rPr>
        <w:t xml:space="preserve">» - «местные бюджеты» сумму </w:t>
      </w:r>
      <w:r w:rsidR="00AB0429">
        <w:rPr>
          <w:sz w:val="24"/>
          <w:szCs w:val="24"/>
        </w:rPr>
        <w:t>«</w:t>
      </w:r>
      <w:r w:rsidRPr="00DD6C95">
        <w:rPr>
          <w:sz w:val="24"/>
          <w:szCs w:val="24"/>
        </w:rPr>
        <w:t>217,66</w:t>
      </w:r>
      <w:r w:rsidR="00AB0429">
        <w:rPr>
          <w:sz w:val="24"/>
          <w:szCs w:val="24"/>
        </w:rPr>
        <w:t>»</w:t>
      </w:r>
      <w:r w:rsidRPr="00DD6C95">
        <w:rPr>
          <w:sz w:val="24"/>
          <w:szCs w:val="24"/>
        </w:rPr>
        <w:t xml:space="preserve"> заменить на сумму</w:t>
      </w:r>
      <w:r w:rsidR="00AB0429">
        <w:rPr>
          <w:sz w:val="24"/>
          <w:szCs w:val="24"/>
        </w:rPr>
        <w:t xml:space="preserve"> «1</w:t>
      </w:r>
      <w:r w:rsidR="000D7ACE">
        <w:rPr>
          <w:sz w:val="24"/>
          <w:szCs w:val="24"/>
        </w:rPr>
        <w:t>0</w:t>
      </w:r>
      <w:r w:rsidR="00AB0429">
        <w:rPr>
          <w:sz w:val="24"/>
          <w:szCs w:val="24"/>
        </w:rPr>
        <w:t>4,42».</w:t>
      </w:r>
    </w:p>
    <w:p w:rsidR="00DD6C95" w:rsidRPr="00DD6C95" w:rsidRDefault="00DD6C95" w:rsidP="00DD6C95">
      <w:pPr>
        <w:jc w:val="both"/>
        <w:rPr>
          <w:sz w:val="24"/>
          <w:szCs w:val="24"/>
        </w:rPr>
      </w:pPr>
      <w:r>
        <w:rPr>
          <w:sz w:val="24"/>
          <w:szCs w:val="24"/>
        </w:rPr>
        <w:t>- в Приложении</w:t>
      </w:r>
      <w:r w:rsidRPr="00DD6C95">
        <w:rPr>
          <w:sz w:val="24"/>
          <w:szCs w:val="24"/>
        </w:rPr>
        <w:t xml:space="preserve"> №2 в </w:t>
      </w:r>
      <w:r w:rsidR="0013751A">
        <w:rPr>
          <w:sz w:val="24"/>
          <w:szCs w:val="24"/>
        </w:rPr>
        <w:t>столбце</w:t>
      </w:r>
      <w:r w:rsidRPr="00DD6C95">
        <w:rPr>
          <w:sz w:val="24"/>
          <w:szCs w:val="24"/>
        </w:rPr>
        <w:t xml:space="preserve"> «Планируемые объемы финансирования (тыс</w:t>
      </w:r>
      <w:proofErr w:type="gramStart"/>
      <w:r w:rsidRPr="00DD6C95">
        <w:rPr>
          <w:sz w:val="24"/>
          <w:szCs w:val="24"/>
        </w:rPr>
        <w:t>.р</w:t>
      </w:r>
      <w:proofErr w:type="gramEnd"/>
      <w:r w:rsidRPr="00DD6C95">
        <w:rPr>
          <w:sz w:val="24"/>
          <w:szCs w:val="24"/>
        </w:rPr>
        <w:t>уб. в ценах года реализации мероприятия)» - «</w:t>
      </w:r>
      <w:r>
        <w:rPr>
          <w:sz w:val="24"/>
          <w:szCs w:val="24"/>
        </w:rPr>
        <w:t>Всего</w:t>
      </w:r>
      <w:r w:rsidRPr="00DD6C95">
        <w:rPr>
          <w:sz w:val="24"/>
          <w:szCs w:val="24"/>
        </w:rPr>
        <w:t xml:space="preserve">» сумму </w:t>
      </w:r>
      <w:r w:rsidR="00AB0429">
        <w:rPr>
          <w:sz w:val="24"/>
          <w:szCs w:val="24"/>
        </w:rPr>
        <w:t>«</w:t>
      </w:r>
      <w:r>
        <w:rPr>
          <w:sz w:val="24"/>
          <w:szCs w:val="24"/>
        </w:rPr>
        <w:t>700,000</w:t>
      </w:r>
      <w:r w:rsidR="00AB0429">
        <w:rPr>
          <w:sz w:val="24"/>
          <w:szCs w:val="24"/>
        </w:rPr>
        <w:t>»</w:t>
      </w:r>
      <w:r w:rsidRPr="00DD6C95">
        <w:rPr>
          <w:sz w:val="24"/>
          <w:szCs w:val="24"/>
        </w:rPr>
        <w:t xml:space="preserve"> заменить на сумму</w:t>
      </w:r>
      <w:r w:rsidR="00AB0429">
        <w:rPr>
          <w:sz w:val="24"/>
          <w:szCs w:val="24"/>
        </w:rPr>
        <w:t xml:space="preserve"> «</w:t>
      </w:r>
      <w:r w:rsidR="000D7ACE">
        <w:rPr>
          <w:sz w:val="24"/>
          <w:szCs w:val="24"/>
        </w:rPr>
        <w:t>586</w:t>
      </w:r>
      <w:r w:rsidR="00AB0429">
        <w:rPr>
          <w:sz w:val="24"/>
          <w:szCs w:val="24"/>
        </w:rPr>
        <w:t>,76»</w:t>
      </w:r>
    </w:p>
    <w:p w:rsidR="00CE3079" w:rsidRDefault="00CE3079" w:rsidP="00CE307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 и размещению на официальном сайте 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CE3079" w:rsidRDefault="00CE3079" w:rsidP="00CE307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Войсковицкого сельского поселения </w:t>
      </w:r>
      <w:proofErr w:type="spellStart"/>
      <w:r>
        <w:rPr>
          <w:sz w:val="24"/>
          <w:szCs w:val="24"/>
        </w:rPr>
        <w:t>Тягельского</w:t>
      </w:r>
      <w:proofErr w:type="spellEnd"/>
      <w:r>
        <w:rPr>
          <w:sz w:val="24"/>
          <w:szCs w:val="24"/>
        </w:rPr>
        <w:t xml:space="preserve"> П.В.</w:t>
      </w:r>
    </w:p>
    <w:p w:rsidR="00CE3079" w:rsidRDefault="00CE3079" w:rsidP="00CE3079">
      <w:pPr>
        <w:ind w:firstLine="709"/>
        <w:jc w:val="both"/>
        <w:rPr>
          <w:sz w:val="24"/>
          <w:szCs w:val="24"/>
        </w:rPr>
      </w:pPr>
    </w:p>
    <w:p w:rsidR="00CE3079" w:rsidRDefault="00CE3079" w:rsidP="00CE3079">
      <w:pPr>
        <w:rPr>
          <w:sz w:val="24"/>
          <w:szCs w:val="24"/>
        </w:rPr>
      </w:pPr>
    </w:p>
    <w:p w:rsidR="00CE3079" w:rsidRDefault="00CE3079" w:rsidP="00CE3079">
      <w:pPr>
        <w:jc w:val="both"/>
        <w:rPr>
          <w:sz w:val="24"/>
          <w:szCs w:val="24"/>
        </w:rPr>
      </w:pPr>
    </w:p>
    <w:p w:rsidR="006F4B4B" w:rsidRPr="0013751A" w:rsidRDefault="00DD6C95" w:rsidP="0013751A">
      <w:p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Воронин</w:t>
      </w:r>
    </w:p>
    <w:sectPr w:rsidR="006F4B4B" w:rsidRPr="0013751A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79"/>
    <w:rsid w:val="00012DB2"/>
    <w:rsid w:val="000B230E"/>
    <w:rsid w:val="000D7ACE"/>
    <w:rsid w:val="0013751A"/>
    <w:rsid w:val="00183B3F"/>
    <w:rsid w:val="002A272D"/>
    <w:rsid w:val="00565723"/>
    <w:rsid w:val="00565C19"/>
    <w:rsid w:val="006F4B4B"/>
    <w:rsid w:val="007A0FCF"/>
    <w:rsid w:val="00862568"/>
    <w:rsid w:val="00A279E8"/>
    <w:rsid w:val="00AB0429"/>
    <w:rsid w:val="00CC508F"/>
    <w:rsid w:val="00CD5E63"/>
    <w:rsid w:val="00CE3079"/>
    <w:rsid w:val="00DD6C95"/>
    <w:rsid w:val="00DF0BEC"/>
    <w:rsid w:val="00F7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2015-09-11T08:32:00Z</cp:lastPrinted>
  <dcterms:created xsi:type="dcterms:W3CDTF">2015-08-13T08:42:00Z</dcterms:created>
  <dcterms:modified xsi:type="dcterms:W3CDTF">2015-09-11T08:32:00Z</dcterms:modified>
</cp:coreProperties>
</file>